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7E82"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Dear </w:t>
      </w:r>
      <w:proofErr w:type="gramStart"/>
      <w:r>
        <w:rPr>
          <w:rFonts w:ascii="Arial" w:hAnsi="Arial" w:cs="Arial"/>
          <w:color w:val="000000"/>
          <w:sz w:val="28"/>
          <w:szCs w:val="28"/>
        </w:rPr>
        <w:t xml:space="preserve">Parents,   </w:t>
      </w:r>
      <w:proofErr w:type="gramEnd"/>
      <w:r>
        <w:rPr>
          <w:rFonts w:ascii="Arial" w:hAnsi="Arial" w:cs="Arial"/>
          <w:color w:val="000000"/>
          <w:sz w:val="28"/>
          <w:szCs w:val="28"/>
        </w:rPr>
        <w:t>             Week May 11</w:t>
      </w:r>
      <w:r>
        <w:rPr>
          <w:rFonts w:ascii="Arial" w:hAnsi="Arial" w:cs="Arial"/>
          <w:color w:val="000000"/>
          <w:sz w:val="28"/>
          <w:szCs w:val="28"/>
          <w:vertAlign w:val="superscript"/>
        </w:rPr>
        <w:t>th</w:t>
      </w:r>
      <w:r>
        <w:rPr>
          <w:rFonts w:ascii="Arial" w:hAnsi="Arial" w:cs="Arial"/>
          <w:color w:val="000000"/>
          <w:sz w:val="28"/>
          <w:szCs w:val="28"/>
        </w:rPr>
        <w:t xml:space="preserve"> -15</w:t>
      </w:r>
      <w:r>
        <w:rPr>
          <w:rFonts w:ascii="Arial" w:hAnsi="Arial" w:cs="Arial"/>
          <w:color w:val="000000"/>
          <w:sz w:val="28"/>
          <w:szCs w:val="28"/>
          <w:vertAlign w:val="superscript"/>
        </w:rPr>
        <w:t>th</w:t>
      </w:r>
      <w:r>
        <w:rPr>
          <w:rFonts w:ascii="Arial" w:hAnsi="Arial" w:cs="Arial"/>
          <w:color w:val="000000"/>
          <w:sz w:val="28"/>
          <w:szCs w:val="28"/>
        </w:rPr>
        <w:t>.</w:t>
      </w:r>
    </w:p>
    <w:p w14:paraId="7FFC0A94"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I hope you are all safe and well at home this week. We are so lucky with the good weather and it's great to be able to get out for fresh air, walks, activities &amp; fun. </w:t>
      </w:r>
    </w:p>
    <w:p w14:paraId="032EC94E"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Thanks to all the parents who sent pictures of their child’s work, it’s lovely to see their progress and the children seem to be very busy! Again, I would like to invite the you to send me 3 pieces of their work through email each week to help keep them encouraged and connected. You can take a photo of the work (or of the children doing an activity perhaps) and send that in the email. There is no need to scan work. For example, I would love if the children could email photos of: </w:t>
      </w:r>
    </w:p>
    <w:p w14:paraId="34ED5A6D"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1. Any page of Maths work completed. </w:t>
      </w:r>
    </w:p>
    <w:p w14:paraId="10B2DE12"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2. Any English written activity.</w:t>
      </w:r>
    </w:p>
    <w:p w14:paraId="38FE142F"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3. One piece of work of their own choosing</w:t>
      </w:r>
    </w:p>
    <w:p w14:paraId="06591908"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As before, my email address is: moneill@ballinaprimaryschool.com</w:t>
      </w:r>
    </w:p>
    <w:p w14:paraId="23220619"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Again, I want to stress that I am conscious of everyone’s differing home situation (i.e. time available, access to internet, printer, laptop, smart phone, textbooks, etc) and that you can only do what is practical given your own circumstances. </w:t>
      </w:r>
    </w:p>
    <w:p w14:paraId="6B50BDC7"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Please find attached the plan of recommended work for this week which also contains a link to the worksheets and other resources needed for the week. This week’s work is on a new Padlet webpage. To access click here.</w:t>
      </w:r>
    </w:p>
    <w:p w14:paraId="138D6D30" w14:textId="77777777" w:rsidR="003451C5" w:rsidRDefault="003451C5" w:rsidP="003451C5">
      <w:pPr>
        <w:pStyle w:val="NormalWeb"/>
        <w:rPr>
          <w:rFonts w:ascii="Arial" w:hAnsi="Arial" w:cs="Arial"/>
          <w:color w:val="333333"/>
          <w:sz w:val="20"/>
          <w:szCs w:val="20"/>
        </w:rPr>
      </w:pPr>
      <w:hyperlink r:id="rId4" w:history="1">
        <w:r>
          <w:rPr>
            <w:rStyle w:val="Hyperlink"/>
            <w:rFonts w:ascii="Arial" w:hAnsi="Arial" w:cs="Arial"/>
            <w:color w:val="0782C1"/>
            <w:sz w:val="28"/>
            <w:szCs w:val="28"/>
          </w:rPr>
          <w:t>https://padlet.com/moneill72/1arezv5k54zzali2</w:t>
        </w:r>
      </w:hyperlink>
    </w:p>
    <w:p w14:paraId="33A28183"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(The previous week’s resources are still available on the old Padlet webpage)</w:t>
      </w:r>
      <w:r>
        <w:rPr>
          <w:rFonts w:ascii="Arial" w:hAnsi="Arial" w:cs="Arial"/>
          <w:color w:val="333333"/>
          <w:sz w:val="28"/>
          <w:szCs w:val="28"/>
        </w:rPr>
        <w:t xml:space="preserve"> </w:t>
      </w:r>
      <w:hyperlink r:id="rId5" w:history="1">
        <w:r>
          <w:rPr>
            <w:rStyle w:val="Hyperlink"/>
            <w:rFonts w:ascii="Arial" w:hAnsi="Arial" w:cs="Arial"/>
            <w:color w:val="0782C1"/>
            <w:sz w:val="28"/>
            <w:szCs w:val="28"/>
          </w:rPr>
          <w:t>https://padlet.com/moneill72/kehvlbo2zdxemhof</w:t>
        </w:r>
      </w:hyperlink>
    </w:p>
    <w:p w14:paraId="7C4F4578"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Please don’t hesitate to contact me if you have any queries or concerns.</w:t>
      </w:r>
    </w:p>
    <w:p w14:paraId="0829065B" w14:textId="77777777" w:rsidR="003451C5" w:rsidRDefault="003451C5" w:rsidP="003451C5">
      <w:pPr>
        <w:pStyle w:val="NormalWeb"/>
        <w:rPr>
          <w:rFonts w:ascii="Arial" w:hAnsi="Arial" w:cs="Arial"/>
          <w:color w:val="333333"/>
          <w:sz w:val="20"/>
          <w:szCs w:val="20"/>
        </w:rPr>
      </w:pPr>
      <w:r>
        <w:rPr>
          <w:rFonts w:ascii="Arial" w:hAnsi="Arial" w:cs="Arial"/>
          <w:color w:val="000000"/>
          <w:sz w:val="28"/>
          <w:szCs w:val="28"/>
        </w:rPr>
        <w:t xml:space="preserve">Finally, Well Done to all the children who are continuing to Do Their Best with schoolwork at home &amp; Thank You to all the parents for their support and help in doing so. </w:t>
      </w:r>
    </w:p>
    <w:p w14:paraId="09118253" w14:textId="78ECF427" w:rsidR="003451C5" w:rsidRDefault="003451C5" w:rsidP="003451C5">
      <w:pPr>
        <w:pStyle w:val="NormalWeb"/>
        <w:rPr>
          <w:rFonts w:ascii="Arial" w:hAnsi="Arial" w:cs="Arial"/>
          <w:color w:val="333333"/>
          <w:sz w:val="20"/>
          <w:szCs w:val="20"/>
        </w:rPr>
      </w:pPr>
      <w:r>
        <w:rPr>
          <w:rFonts w:ascii="Arial" w:hAnsi="Arial" w:cs="Arial"/>
          <w:color w:val="000000"/>
          <w:sz w:val="28"/>
          <w:szCs w:val="28"/>
        </w:rPr>
        <w:t>Kind regards,</w:t>
      </w:r>
      <w:r>
        <w:rPr>
          <w:rFonts w:ascii="Arial" w:hAnsi="Arial" w:cs="Arial"/>
          <w:color w:val="000000"/>
          <w:sz w:val="28"/>
          <w:szCs w:val="28"/>
        </w:rPr>
        <w:t xml:space="preserve"> </w:t>
      </w:r>
      <w:r>
        <w:rPr>
          <w:rFonts w:ascii="Arial" w:hAnsi="Arial" w:cs="Arial"/>
          <w:color w:val="000000"/>
          <w:sz w:val="28"/>
          <w:szCs w:val="28"/>
        </w:rPr>
        <w:t xml:space="preserve">Múinteoir </w:t>
      </w:r>
      <w:proofErr w:type="spellStart"/>
      <w:r>
        <w:rPr>
          <w:rFonts w:ascii="Arial" w:hAnsi="Arial" w:cs="Arial"/>
          <w:color w:val="000000"/>
          <w:sz w:val="28"/>
          <w:szCs w:val="28"/>
        </w:rPr>
        <w:t>Mairéad</w:t>
      </w:r>
      <w:proofErr w:type="spellEnd"/>
      <w:r>
        <w:rPr>
          <w:rFonts w:ascii="Arial" w:hAnsi="Arial" w:cs="Arial"/>
          <w:color w:val="000000"/>
          <w:sz w:val="28"/>
          <w:szCs w:val="28"/>
        </w:rPr>
        <w:t xml:space="preserve">. </w:t>
      </w:r>
    </w:p>
    <w:p w14:paraId="4BDBA725" w14:textId="77777777" w:rsidR="00F23077" w:rsidRDefault="00F23077"/>
    <w:sectPr w:rsidR="00F23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C5"/>
    <w:rsid w:val="003451C5"/>
    <w:rsid w:val="00F23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6495"/>
  <w15:chartTrackingRefBased/>
  <w15:docId w15:val="{12470870-83DF-44E5-A5B4-6243A4E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1C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45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dlet.com/moneill72/kehvlbo2zdxemhof" TargetMode="External"/><Relationship Id="rId4" Type="http://schemas.openxmlformats.org/officeDocument/2006/relationships/hyperlink" Target="https://padlet.com/moneill72/1arezv5k54zzal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O'neill</dc:creator>
  <cp:keywords/>
  <dc:description/>
  <cp:lastModifiedBy>anthony O'neill</cp:lastModifiedBy>
  <cp:revision>1</cp:revision>
  <dcterms:created xsi:type="dcterms:W3CDTF">2020-05-08T21:51:00Z</dcterms:created>
  <dcterms:modified xsi:type="dcterms:W3CDTF">2020-05-08T21:53:00Z</dcterms:modified>
</cp:coreProperties>
</file>